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4：</w:t>
      </w:r>
    </w:p>
    <w:p>
      <w:pPr>
        <w:spacing w:before="219" w:line="204" w:lineRule="auto"/>
        <w:ind w:left="274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6"/>
          <w:sz w:val="36"/>
          <w:szCs w:val="36"/>
        </w:rPr>
        <w:t>设</w:t>
      </w:r>
      <w:r>
        <w:rPr>
          <w:rFonts w:ascii="微软雅黑" w:hAnsi="微软雅黑" w:eastAsia="微软雅黑" w:cs="微软雅黑"/>
          <w:spacing w:val="43"/>
          <w:sz w:val="36"/>
          <w:szCs w:val="36"/>
        </w:rPr>
        <w:t>备(家具)损失申报表</w:t>
      </w:r>
    </w:p>
    <w:p>
      <w:pPr>
        <w:spacing w:before="168" w:line="217" w:lineRule="auto"/>
        <w:ind w:left="2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科室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：  </w:t>
      </w:r>
      <w:r>
        <w:rPr>
          <w:rFonts w:ascii="仿宋" w:hAnsi="仿宋" w:eastAsia="仿宋" w:cs="仿宋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*****</w:t>
      </w:r>
    </w:p>
    <w:p>
      <w:pPr>
        <w:spacing w:line="112" w:lineRule="exact"/>
      </w:pPr>
    </w:p>
    <w:tbl>
      <w:tblPr>
        <w:tblStyle w:val="5"/>
        <w:tblW w:w="9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0"/>
        <w:gridCol w:w="3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140" w:type="dxa"/>
            <w:gridSpan w:val="2"/>
          </w:tcPr>
          <w:p>
            <w:pPr>
              <w:spacing w:before="166" w:line="217" w:lineRule="auto"/>
              <w:ind w:left="126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30"/>
                <w:szCs w:val="30"/>
              </w:rPr>
              <w:t>设备(家具)名称： ****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30"/>
                <w:szCs w:val="30"/>
              </w:rPr>
              <w:t>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140" w:type="dxa"/>
            <w:gridSpan w:val="2"/>
          </w:tcPr>
          <w:p>
            <w:pPr>
              <w:spacing w:before="160" w:line="219" w:lineRule="auto"/>
              <w:ind w:left="127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30"/>
                <w:szCs w:val="30"/>
              </w:rPr>
              <w:t>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30"/>
                <w:szCs w:val="30"/>
              </w:rPr>
              <w:t>失金额： ****.00 元</w:t>
            </w:r>
          </w:p>
          <w:p>
            <w:pPr>
              <w:spacing w:before="268" w:line="217" w:lineRule="auto"/>
              <w:ind w:left="127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</w:rPr>
              <w:t>损失数量： ***台(套)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</w:trPr>
        <w:tc>
          <w:tcPr>
            <w:tcW w:w="9140" w:type="dxa"/>
            <w:gridSpan w:val="2"/>
          </w:tcPr>
          <w:p>
            <w:pPr>
              <w:spacing w:before="161" w:line="217" w:lineRule="auto"/>
              <w:ind w:left="140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0"/>
                <w:szCs w:val="30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</w:rPr>
              <w:t>、相关事件发生情况</w:t>
            </w:r>
          </w:p>
          <w:p>
            <w:pPr>
              <w:spacing w:before="271" w:line="397" w:lineRule="auto"/>
              <w:ind w:left="121" w:firstLine="469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校经费购买， 购买日期 1980.3、1985.7，使用方向： 行政办公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9"/>
                <w:szCs w:val="29"/>
              </w:rPr>
              <w:t>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  <w:t xml:space="preserve"> </w:t>
            </w:r>
          </w:p>
          <w:p>
            <w:pPr>
              <w:spacing w:before="271" w:line="397" w:lineRule="auto"/>
              <w:rPr>
                <w:rFonts w:ascii="仿宋" w:hAnsi="仿宋" w:eastAsia="仿宋" w:cs="仿宋"/>
                <w:snapToGrid w:val="0"/>
                <w:color w:val="000000"/>
                <w:kern w:val="0"/>
                <w:sz w:val="29"/>
                <w:szCs w:val="29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9"/>
                <w:szCs w:val="29"/>
              </w:rPr>
              <w:t>2、申报损失的理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9"/>
                <w:szCs w:val="29"/>
              </w:rPr>
              <w:t>由</w:t>
            </w:r>
          </w:p>
          <w:p>
            <w:pPr>
              <w:spacing w:line="218" w:lineRule="auto"/>
              <w:ind w:left="589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</w:rPr>
              <w:t>盘亏，毁损，未及时退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0"/>
                <w:szCs w:val="30"/>
              </w:rPr>
              <w:t>库，未办理报废手续</w:t>
            </w:r>
          </w:p>
          <w:p>
            <w:pPr>
              <w:spacing w:before="270" w:line="301" w:lineRule="auto"/>
              <w:ind w:left="440" w:right="5294" w:hanging="316"/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30"/>
                <w:szCs w:val="30"/>
              </w:rPr>
              <w:t>3、所附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</w:rPr>
              <w:t>主要证据及相关资料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30"/>
                <w:szCs w:val="30"/>
              </w:rPr>
              <w:t>1)情况说明</w:t>
            </w:r>
          </w:p>
          <w:p>
            <w:pPr>
              <w:spacing w:before="270" w:line="301" w:lineRule="auto"/>
              <w:ind w:left="440" w:right="5294" w:hanging="316"/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30"/>
                <w:szCs w:val="30"/>
              </w:rPr>
            </w:pPr>
          </w:p>
          <w:p>
            <w:pPr>
              <w:spacing w:before="269" w:line="216" w:lineRule="auto"/>
              <w:ind w:left="421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</w:rPr>
              <w:t>2)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0"/>
                <w:szCs w:val="30"/>
              </w:rPr>
              <w:t xml:space="preserve"> 证明材料</w:t>
            </w:r>
          </w:p>
          <w:p>
            <w:pPr>
              <w:spacing w:line="26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97" w:line="219" w:lineRule="auto"/>
              <w:ind w:left="2559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2"/>
                <w:kern w:val="0"/>
                <w:sz w:val="30"/>
                <w:szCs w:val="30"/>
              </w:rPr>
              <w:t>领用人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30"/>
                <w:szCs w:val="30"/>
              </w:rPr>
              <w:t>签字：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5200" w:type="dxa"/>
            <w:tcBorders>
              <w:right w:val="nil"/>
            </w:tcBorders>
          </w:tcPr>
          <w:p>
            <w:pPr>
              <w:spacing w:before="163" w:line="217" w:lineRule="auto"/>
              <w:ind w:left="133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30"/>
                <w:szCs w:val="30"/>
              </w:rPr>
              <w:t>科室负责人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30"/>
                <w:szCs w:val="30"/>
              </w:rPr>
              <w:t>意见：</w:t>
            </w:r>
          </w:p>
          <w:p>
            <w:pPr>
              <w:spacing w:line="26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98" w:line="220" w:lineRule="auto"/>
              <w:ind w:left="3735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1"/>
                <w:kern w:val="0"/>
                <w:sz w:val="30"/>
                <w:szCs w:val="30"/>
              </w:rPr>
              <w:t>签字：</w:t>
            </w:r>
          </w:p>
        </w:tc>
        <w:tc>
          <w:tcPr>
            <w:tcW w:w="3940" w:type="dxa"/>
            <w:tcBorders>
              <w:left w:val="nil"/>
            </w:tcBorders>
          </w:tcPr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97" w:line="219" w:lineRule="auto"/>
              <w:ind w:left="994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4"/>
                <w:kern w:val="0"/>
                <w:sz w:val="30"/>
                <w:szCs w:val="30"/>
              </w:rPr>
              <w:t>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3"/>
                <w:kern w:val="0"/>
                <w:sz w:val="30"/>
                <w:szCs w:val="30"/>
              </w:rPr>
              <w:t>期：</w:t>
            </w:r>
          </w:p>
        </w:tc>
      </w:tr>
    </w:tbl>
    <w:p>
      <w:pPr>
        <w:sectPr>
          <w:footerReference r:id="rId3" w:type="default"/>
          <w:pgSz w:w="11907" w:h="16839"/>
          <w:pgMar w:top="1347" w:right="1529" w:bottom="1076" w:left="1231" w:header="0" w:footer="913" w:gutter="0"/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68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６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６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515A04EA"/>
    <w:rsid w:val="515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2022-10-18T08:06:00Z</dcterms:created>
  <dc:creator>Ruiui</dc:creator>
  <cp:lastModifiedBy>Ruiui</cp:lastModifiedBy>
  <dcterms:modified xsi:type="dcterms:W3CDTF">2022-10-18T08:07:14Z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E4A0B9A0229D467CB6D50E6DE859529C</vt:lpwstr>
  </property>
</Properties>
</file>